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D64C0" w:rsidRDefault="002F08BE" w:rsidP="003D1BAF">
      <w:pPr>
        <w:spacing w:after="0" w:line="240" w:lineRule="auto"/>
        <w:rPr>
          <w:b/>
        </w:rPr>
      </w:pPr>
      <w:r>
        <w:rPr>
          <w:noProof/>
          <w:lang w:val="en-GB" w:eastAsia="en-GB"/>
        </w:rPr>
        <w:drawing>
          <wp:inline distT="0" distB="0" distL="0" distR="0">
            <wp:extent cx="1247140" cy="877570"/>
            <wp:effectExtent l="19050" t="0" r="0" b="0"/>
            <wp:docPr id="1" name="Picture 2" descr="pasteur_logo_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teur_logo_Cent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0223">
        <w:rPr>
          <w:b/>
        </w:rPr>
        <w:t xml:space="preserve">          </w:t>
      </w:r>
    </w:p>
    <w:p w:rsidR="00C70223" w:rsidRDefault="002638D0" w:rsidP="002D64C0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ΔΕΛΤΙΟ ΤΥΠΟΥ_21</w:t>
      </w:r>
      <w:r w:rsidR="00C70223" w:rsidRPr="00FB76BE">
        <w:rPr>
          <w:rFonts w:ascii="Palatino Linotype" w:hAnsi="Palatino Linotype"/>
          <w:b/>
        </w:rPr>
        <w:t>-12-2016</w:t>
      </w:r>
    </w:p>
    <w:p w:rsidR="003D1BAF" w:rsidRPr="0050121B" w:rsidRDefault="003D1BAF" w:rsidP="003D1BAF">
      <w:pPr>
        <w:spacing w:after="0" w:line="240" w:lineRule="auto"/>
        <w:rPr>
          <w:b/>
        </w:rPr>
      </w:pPr>
    </w:p>
    <w:p w:rsidR="00790853" w:rsidRPr="003D1BAF" w:rsidRDefault="00FB76BE" w:rsidP="003D1BAF">
      <w:pPr>
        <w:spacing w:after="0" w:line="240" w:lineRule="auto"/>
        <w:ind w:left="720" w:hanging="720"/>
        <w:jc w:val="both"/>
        <w:rPr>
          <w:rFonts w:ascii="Palatino Linotype" w:hAnsi="Palatino Linotype"/>
          <w:sz w:val="20"/>
          <w:szCs w:val="20"/>
        </w:rPr>
      </w:pPr>
      <w:r w:rsidRPr="003D1BAF">
        <w:rPr>
          <w:rFonts w:ascii="Palatino Linotype" w:hAnsi="Palatino Linotype"/>
          <w:sz w:val="20"/>
          <w:szCs w:val="20"/>
        </w:rPr>
        <w:t>Θέμα:</w:t>
      </w:r>
      <w:r w:rsidRPr="003D1BAF">
        <w:rPr>
          <w:rFonts w:ascii="Palatino Linotype" w:hAnsi="Palatino Linotype"/>
          <w:sz w:val="20"/>
          <w:szCs w:val="20"/>
        </w:rPr>
        <w:tab/>
        <w:t>”</w:t>
      </w:r>
      <w:r w:rsidR="002638D0" w:rsidRPr="003D1BAF">
        <w:rPr>
          <w:rFonts w:ascii="Palatino Linotype" w:hAnsi="Palatino Linotype"/>
          <w:sz w:val="20"/>
          <w:szCs w:val="20"/>
        </w:rPr>
        <w:t>Με μια γ</w:t>
      </w:r>
      <w:r w:rsidR="001945B7" w:rsidRPr="003D1BAF">
        <w:rPr>
          <w:rFonts w:ascii="Palatino Linotype" w:hAnsi="Palatino Linotype"/>
          <w:sz w:val="20"/>
          <w:szCs w:val="20"/>
        </w:rPr>
        <w:t xml:space="preserve">ιορτή χαράς &amp; παιχνιδιού </w:t>
      </w:r>
      <w:r w:rsidR="002638D0" w:rsidRPr="003D1BAF">
        <w:rPr>
          <w:rFonts w:ascii="Palatino Linotype" w:hAnsi="Palatino Linotype"/>
          <w:sz w:val="20"/>
          <w:szCs w:val="20"/>
        </w:rPr>
        <w:t xml:space="preserve">για </w:t>
      </w:r>
      <w:r w:rsidR="009A6C56" w:rsidRPr="009A6C56">
        <w:rPr>
          <w:rFonts w:ascii="Palatino Linotype" w:hAnsi="Palatino Linotype"/>
          <w:b/>
          <w:sz w:val="20"/>
          <w:szCs w:val="20"/>
        </w:rPr>
        <w:t>όλα τα παιδιά του κόσμου</w:t>
      </w:r>
      <w:r w:rsidR="00FF453F" w:rsidRPr="003D1BAF">
        <w:rPr>
          <w:rFonts w:ascii="Palatino Linotype" w:hAnsi="Palatino Linotype"/>
          <w:sz w:val="20"/>
          <w:szCs w:val="20"/>
        </w:rPr>
        <w:t xml:space="preserve">, </w:t>
      </w:r>
      <w:r w:rsidR="002638D0" w:rsidRPr="003D1BAF">
        <w:rPr>
          <w:rFonts w:ascii="Palatino Linotype" w:hAnsi="Palatino Linotype"/>
          <w:sz w:val="20"/>
          <w:szCs w:val="20"/>
        </w:rPr>
        <w:t xml:space="preserve"> </w:t>
      </w:r>
      <w:r w:rsidR="006D2761" w:rsidRPr="003D1BAF">
        <w:rPr>
          <w:rFonts w:ascii="Palatino Linotype" w:hAnsi="Palatino Linotype"/>
          <w:sz w:val="20"/>
          <w:szCs w:val="20"/>
        </w:rPr>
        <w:t>τ</w:t>
      </w:r>
      <w:r w:rsidR="009C5ADA" w:rsidRPr="003D1BAF">
        <w:rPr>
          <w:rFonts w:ascii="Palatino Linotype" w:hAnsi="Palatino Linotype"/>
          <w:sz w:val="20"/>
          <w:szCs w:val="20"/>
        </w:rPr>
        <w:t>ο Ελληνικό Ινστιτούτο Παστέρ</w:t>
      </w:r>
      <w:r w:rsidR="009C3B68" w:rsidRPr="003D1BAF">
        <w:rPr>
          <w:rFonts w:ascii="Palatino Linotype" w:hAnsi="Palatino Linotype"/>
          <w:sz w:val="20"/>
          <w:szCs w:val="20"/>
        </w:rPr>
        <w:t xml:space="preserve">, </w:t>
      </w:r>
      <w:r w:rsidR="009A6C56">
        <w:rPr>
          <w:rFonts w:ascii="Palatino Linotype" w:hAnsi="Palatino Linotype"/>
          <w:sz w:val="20"/>
          <w:szCs w:val="20"/>
        </w:rPr>
        <w:t xml:space="preserve">σε συνεργασία με την Ύπατη </w:t>
      </w:r>
      <w:r w:rsidR="002638D0" w:rsidRPr="003D1BAF">
        <w:rPr>
          <w:rFonts w:ascii="Palatino Linotype" w:hAnsi="Palatino Linotype"/>
          <w:sz w:val="20"/>
          <w:szCs w:val="20"/>
        </w:rPr>
        <w:t>Αρμοστεία του Ο.Η.Ε., για τους πρόσφυγες</w:t>
      </w:r>
      <w:r w:rsidR="003D1BAF">
        <w:rPr>
          <w:rFonts w:ascii="Palatino Linotype" w:hAnsi="Palatino Linotype"/>
          <w:sz w:val="20"/>
          <w:szCs w:val="20"/>
        </w:rPr>
        <w:t>,</w:t>
      </w:r>
      <w:r w:rsidR="002638D0" w:rsidRPr="003D1BAF">
        <w:rPr>
          <w:rFonts w:ascii="Palatino Linotype" w:hAnsi="Palatino Linotype"/>
          <w:sz w:val="20"/>
          <w:szCs w:val="20"/>
        </w:rPr>
        <w:t xml:space="preserve"> «</w:t>
      </w:r>
      <w:r w:rsidR="002638D0" w:rsidRPr="003D1BAF">
        <w:rPr>
          <w:rFonts w:ascii="Palatino Linotype" w:hAnsi="Palatino Linotype"/>
          <w:b/>
          <w:sz w:val="20"/>
          <w:szCs w:val="20"/>
        </w:rPr>
        <w:t>παστερίωσε»</w:t>
      </w:r>
      <w:r w:rsidR="002638D0" w:rsidRPr="003D1BAF">
        <w:rPr>
          <w:rFonts w:ascii="Palatino Linotype" w:hAnsi="Palatino Linotype"/>
          <w:sz w:val="20"/>
          <w:szCs w:val="20"/>
        </w:rPr>
        <w:t xml:space="preserve"> το μικρόβιο της ξενοφοβίας </w:t>
      </w:r>
      <w:r w:rsidRPr="003D1BAF">
        <w:rPr>
          <w:rFonts w:ascii="Palatino Linotype" w:hAnsi="Palatino Linotype"/>
          <w:sz w:val="20"/>
          <w:szCs w:val="20"/>
        </w:rPr>
        <w:t>”</w:t>
      </w:r>
    </w:p>
    <w:p w:rsidR="002A24E5" w:rsidRPr="003D1BAF" w:rsidRDefault="002A24E5" w:rsidP="003D1BAF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</w:p>
    <w:p w:rsidR="002638D0" w:rsidRPr="00FF10D8" w:rsidRDefault="002638D0" w:rsidP="003D1BAF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  <w:r w:rsidRPr="003D1BAF">
        <w:rPr>
          <w:rFonts w:ascii="Palatino Linotype" w:hAnsi="Palatino Linotype"/>
          <w:sz w:val="20"/>
          <w:szCs w:val="20"/>
        </w:rPr>
        <w:t xml:space="preserve">Σε εορταστικό κλίμα έγινε η γιορτή </w:t>
      </w:r>
      <w:r w:rsidR="00593C13" w:rsidRPr="003D1BAF">
        <w:rPr>
          <w:rFonts w:ascii="Palatino Linotype" w:hAnsi="Palatino Linotype"/>
          <w:sz w:val="20"/>
          <w:szCs w:val="20"/>
        </w:rPr>
        <w:t xml:space="preserve"> </w:t>
      </w:r>
      <w:r w:rsidR="00FF453F" w:rsidRPr="003D1BAF">
        <w:rPr>
          <w:rFonts w:ascii="Palatino Linotype" w:hAnsi="Palatino Linotype"/>
          <w:b/>
          <w:sz w:val="20"/>
          <w:szCs w:val="20"/>
        </w:rPr>
        <w:t>για τα παιδιά των προσφύγων</w:t>
      </w:r>
      <w:r w:rsidR="003D1BAF">
        <w:rPr>
          <w:rFonts w:ascii="Palatino Linotype" w:hAnsi="Palatino Linotype"/>
          <w:b/>
          <w:sz w:val="20"/>
          <w:szCs w:val="20"/>
        </w:rPr>
        <w:t xml:space="preserve"> και τις μητέρες </w:t>
      </w:r>
      <w:r w:rsidR="000C21AC">
        <w:rPr>
          <w:rFonts w:ascii="Palatino Linotype" w:hAnsi="Palatino Linotype"/>
          <w:b/>
          <w:sz w:val="20"/>
          <w:szCs w:val="20"/>
        </w:rPr>
        <w:t xml:space="preserve">τους </w:t>
      </w:r>
      <w:r w:rsidR="00FB76BE" w:rsidRPr="003D1BAF">
        <w:rPr>
          <w:rFonts w:ascii="Palatino Linotype" w:hAnsi="Palatino Linotype"/>
          <w:sz w:val="20"/>
          <w:szCs w:val="20"/>
        </w:rPr>
        <w:t xml:space="preserve">, </w:t>
      </w:r>
      <w:r w:rsidRPr="003D1BAF">
        <w:rPr>
          <w:rFonts w:ascii="Palatino Linotype" w:hAnsi="Palatino Linotype"/>
          <w:sz w:val="20"/>
          <w:szCs w:val="20"/>
        </w:rPr>
        <w:t xml:space="preserve">από </w:t>
      </w:r>
      <w:r w:rsidR="002F7FF0" w:rsidRPr="003D1BAF">
        <w:rPr>
          <w:rFonts w:ascii="Palatino Linotype" w:hAnsi="Palatino Linotype"/>
          <w:sz w:val="20"/>
          <w:szCs w:val="20"/>
        </w:rPr>
        <w:t xml:space="preserve">το κέντρο φιλοξενίας της </w:t>
      </w:r>
      <w:r w:rsidR="001B295E">
        <w:rPr>
          <w:rFonts w:ascii="Palatino Linotype" w:hAnsi="Palatino Linotype"/>
          <w:sz w:val="20"/>
          <w:szCs w:val="20"/>
        </w:rPr>
        <w:t>Ραφήνας</w:t>
      </w:r>
      <w:r w:rsidRPr="003D1BAF">
        <w:rPr>
          <w:rFonts w:ascii="Palatino Linotype" w:hAnsi="Palatino Linotype"/>
          <w:sz w:val="20"/>
          <w:szCs w:val="20"/>
        </w:rPr>
        <w:t xml:space="preserve">, τη </w:t>
      </w:r>
      <w:r w:rsidRPr="003D1BAF">
        <w:rPr>
          <w:rFonts w:ascii="Palatino Linotype" w:hAnsi="Palatino Linotype"/>
          <w:b/>
          <w:sz w:val="20"/>
          <w:szCs w:val="20"/>
        </w:rPr>
        <w:t>Δευτέρα 19 Δεκεμβρίου 2016 και ώρα 11.00</w:t>
      </w:r>
      <w:r w:rsidR="00653FF5">
        <w:rPr>
          <w:rFonts w:ascii="Palatino Linotype" w:hAnsi="Palatino Linotype"/>
          <w:b/>
          <w:sz w:val="20"/>
          <w:szCs w:val="20"/>
        </w:rPr>
        <w:t xml:space="preserve"> </w:t>
      </w:r>
      <w:r w:rsidRPr="003D1BAF">
        <w:rPr>
          <w:rFonts w:ascii="Palatino Linotype" w:hAnsi="Palatino Linotype"/>
          <w:b/>
          <w:sz w:val="20"/>
          <w:szCs w:val="20"/>
        </w:rPr>
        <w:t>π</w:t>
      </w:r>
      <w:r w:rsidR="00653FF5">
        <w:rPr>
          <w:rFonts w:ascii="Palatino Linotype" w:hAnsi="Palatino Linotype"/>
          <w:b/>
          <w:sz w:val="20"/>
          <w:szCs w:val="20"/>
        </w:rPr>
        <w:t>.</w:t>
      </w:r>
      <w:r w:rsidRPr="003D1BAF">
        <w:rPr>
          <w:rFonts w:ascii="Palatino Linotype" w:hAnsi="Palatino Linotype"/>
          <w:b/>
          <w:sz w:val="20"/>
          <w:szCs w:val="20"/>
        </w:rPr>
        <w:t>μ</w:t>
      </w:r>
      <w:r w:rsidR="00653FF5">
        <w:rPr>
          <w:rFonts w:ascii="Palatino Linotype" w:hAnsi="Palatino Linotype"/>
          <w:b/>
          <w:sz w:val="20"/>
          <w:szCs w:val="20"/>
        </w:rPr>
        <w:t>.</w:t>
      </w:r>
      <w:r w:rsidRPr="003D1BAF">
        <w:rPr>
          <w:rFonts w:ascii="Palatino Linotype" w:hAnsi="Palatino Linotype"/>
          <w:b/>
          <w:sz w:val="20"/>
          <w:szCs w:val="20"/>
        </w:rPr>
        <w:t xml:space="preserve"> </w:t>
      </w:r>
      <w:r w:rsidRPr="003D1BAF">
        <w:rPr>
          <w:rFonts w:ascii="Palatino Linotype" w:hAnsi="Palatino Linotype"/>
          <w:sz w:val="20"/>
          <w:szCs w:val="20"/>
        </w:rPr>
        <w:t xml:space="preserve"> στο Αμφιθέατρο του Ελληνικού Ινστιτούτου Παστέρ, σε συνεργασία με την </w:t>
      </w:r>
      <w:r w:rsidRPr="003D1BAF">
        <w:rPr>
          <w:rFonts w:ascii="Palatino Linotype" w:hAnsi="Palatino Linotype"/>
          <w:b/>
          <w:sz w:val="20"/>
          <w:szCs w:val="20"/>
        </w:rPr>
        <w:t>Ύπατη Αρμοστεία του ΟΗΕ</w:t>
      </w:r>
      <w:r w:rsidRPr="003D1BAF">
        <w:rPr>
          <w:rFonts w:ascii="Palatino Linotype" w:hAnsi="Palatino Linotype"/>
          <w:sz w:val="20"/>
          <w:szCs w:val="20"/>
        </w:rPr>
        <w:t xml:space="preserve">. Τους μικρούς πρόσφυγες υποδέχθηκαν </w:t>
      </w:r>
      <w:r w:rsidR="009A6C56" w:rsidRPr="003D1BAF">
        <w:rPr>
          <w:rFonts w:ascii="Palatino Linotype" w:hAnsi="Palatino Linotype"/>
          <w:sz w:val="20"/>
          <w:szCs w:val="20"/>
        </w:rPr>
        <w:t>στο Ινστιτούτο</w:t>
      </w:r>
      <w:r w:rsidR="009A6C56">
        <w:rPr>
          <w:rFonts w:ascii="Palatino Linotype" w:hAnsi="Palatino Linotype"/>
          <w:sz w:val="20"/>
          <w:szCs w:val="20"/>
        </w:rPr>
        <w:t xml:space="preserve">, </w:t>
      </w:r>
      <w:r w:rsidRPr="003D1BAF">
        <w:rPr>
          <w:rFonts w:ascii="Palatino Linotype" w:hAnsi="Palatino Linotype"/>
          <w:sz w:val="20"/>
          <w:szCs w:val="20"/>
        </w:rPr>
        <w:t xml:space="preserve">σε κλίμα χαράς ομάδα μαθητών του </w:t>
      </w:r>
      <w:r w:rsidRPr="003D1BAF">
        <w:rPr>
          <w:rFonts w:ascii="Palatino Linotype" w:hAnsi="Palatino Linotype"/>
          <w:b/>
          <w:sz w:val="20"/>
          <w:szCs w:val="20"/>
        </w:rPr>
        <w:t xml:space="preserve">Γυμνασίου Διαπολιτισμικής Εκπαίδευσης Αχαρνών, </w:t>
      </w:r>
      <w:r w:rsidRPr="00FF10D8">
        <w:rPr>
          <w:rFonts w:ascii="Palatino Linotype" w:hAnsi="Palatino Linotype"/>
          <w:sz w:val="20"/>
          <w:szCs w:val="20"/>
        </w:rPr>
        <w:t xml:space="preserve">με τη  συνοδεία της </w:t>
      </w:r>
      <w:r w:rsidR="00DA2367" w:rsidRPr="00FF10D8">
        <w:rPr>
          <w:rFonts w:ascii="Palatino Linotype" w:hAnsi="Palatino Linotype"/>
          <w:sz w:val="20"/>
          <w:szCs w:val="20"/>
        </w:rPr>
        <w:t xml:space="preserve">εξαιρετικής </w:t>
      </w:r>
      <w:r w:rsidRPr="00FF10D8">
        <w:rPr>
          <w:rFonts w:ascii="Palatino Linotype" w:hAnsi="Palatino Linotype"/>
          <w:sz w:val="20"/>
          <w:szCs w:val="20"/>
        </w:rPr>
        <w:t>χορωδίας τους</w:t>
      </w:r>
      <w:r w:rsidR="002F7FF0" w:rsidRPr="00FF10D8">
        <w:rPr>
          <w:rFonts w:ascii="Palatino Linotype" w:hAnsi="Palatino Linotype"/>
          <w:sz w:val="20"/>
          <w:szCs w:val="20"/>
        </w:rPr>
        <w:t>.</w:t>
      </w:r>
    </w:p>
    <w:p w:rsidR="003D1BAF" w:rsidRPr="003D1BAF" w:rsidRDefault="003D1BAF" w:rsidP="003D1BAF">
      <w:pPr>
        <w:pStyle w:val="Web"/>
        <w:spacing w:before="0" w:beforeAutospacing="0" w:after="0" w:afterAutospacing="0"/>
        <w:jc w:val="both"/>
        <w:rPr>
          <w:sz w:val="20"/>
          <w:szCs w:val="20"/>
        </w:rPr>
      </w:pPr>
    </w:p>
    <w:p w:rsidR="002638D0" w:rsidRPr="000C21AC" w:rsidRDefault="002F7FF0" w:rsidP="003D1BAF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  <w:r w:rsidRPr="000C21AC">
        <w:rPr>
          <w:rFonts w:ascii="Palatino Linotype" w:hAnsi="Palatino Linotype"/>
          <w:sz w:val="20"/>
          <w:szCs w:val="20"/>
        </w:rPr>
        <w:t xml:space="preserve">Μουσική, χορός, </w:t>
      </w:r>
      <w:r w:rsidR="00FF10D8">
        <w:rPr>
          <w:rFonts w:ascii="Palatino Linotype" w:hAnsi="Palatino Linotype"/>
          <w:sz w:val="20"/>
          <w:szCs w:val="20"/>
        </w:rPr>
        <w:t>τραγούδια,</w:t>
      </w:r>
      <w:r w:rsidR="001B295E">
        <w:rPr>
          <w:rFonts w:ascii="Palatino Linotype" w:hAnsi="Palatino Linotype"/>
          <w:sz w:val="20"/>
          <w:szCs w:val="20"/>
        </w:rPr>
        <w:t xml:space="preserve"> </w:t>
      </w:r>
      <w:r w:rsidRPr="000C21AC">
        <w:rPr>
          <w:rFonts w:ascii="Palatino Linotype" w:hAnsi="Palatino Linotype"/>
          <w:sz w:val="20"/>
          <w:szCs w:val="20"/>
        </w:rPr>
        <w:t>γεύσεις της νέας πατρίδας και της πατρίδας που άφησαν πίσω.</w:t>
      </w:r>
      <w:r w:rsidR="00653FF5">
        <w:rPr>
          <w:rFonts w:ascii="Palatino Linotype" w:hAnsi="Palatino Linotype"/>
          <w:sz w:val="20"/>
          <w:szCs w:val="20"/>
        </w:rPr>
        <w:t xml:space="preserve"> </w:t>
      </w:r>
      <w:r w:rsidR="002638D0" w:rsidRPr="000C21AC">
        <w:rPr>
          <w:rFonts w:ascii="Palatino Linotype" w:hAnsi="Palatino Linotype"/>
          <w:sz w:val="20"/>
          <w:szCs w:val="20"/>
        </w:rPr>
        <w:t xml:space="preserve">Τα μελομακάρονα συνδυάστηκαν με τα </w:t>
      </w:r>
      <w:proofErr w:type="spellStart"/>
      <w:r w:rsidR="002638D0" w:rsidRPr="000C21AC">
        <w:rPr>
          <w:rFonts w:ascii="Palatino Linotype" w:hAnsi="Palatino Linotype"/>
          <w:sz w:val="20"/>
          <w:szCs w:val="20"/>
        </w:rPr>
        <w:t>φαλάφελ</w:t>
      </w:r>
      <w:proofErr w:type="spellEnd"/>
      <w:r w:rsidR="002638D0" w:rsidRPr="000C21AC">
        <w:rPr>
          <w:rFonts w:ascii="Palatino Linotype" w:hAnsi="Palatino Linotype"/>
          <w:sz w:val="20"/>
          <w:szCs w:val="20"/>
        </w:rPr>
        <w:t xml:space="preserve">, το </w:t>
      </w:r>
      <w:proofErr w:type="spellStart"/>
      <w:r w:rsidR="002638D0" w:rsidRPr="000C21AC">
        <w:rPr>
          <w:rFonts w:ascii="Palatino Linotype" w:hAnsi="Palatino Linotype"/>
          <w:sz w:val="20"/>
          <w:szCs w:val="20"/>
        </w:rPr>
        <w:t>ταμπουλέ</w:t>
      </w:r>
      <w:proofErr w:type="spellEnd"/>
      <w:r w:rsidR="002638D0" w:rsidRPr="000C21AC">
        <w:rPr>
          <w:rFonts w:ascii="Palatino Linotype" w:hAnsi="Palatino Linotype"/>
          <w:sz w:val="20"/>
          <w:szCs w:val="20"/>
        </w:rPr>
        <w:t xml:space="preserve"> με τους κουραμπιέδες, τα αραβικά με τα φαρσί και τα ελληνικά.</w:t>
      </w:r>
      <w:r w:rsidRPr="000C21AC">
        <w:rPr>
          <w:rFonts w:ascii="Palatino Linotype" w:hAnsi="Palatino Linotype"/>
          <w:sz w:val="20"/>
          <w:szCs w:val="20"/>
        </w:rPr>
        <w:t xml:space="preserve"> </w:t>
      </w:r>
      <w:r w:rsidR="002638D0" w:rsidRPr="000C21AC">
        <w:rPr>
          <w:rFonts w:ascii="Palatino Linotype" w:hAnsi="Palatino Linotype"/>
          <w:sz w:val="20"/>
          <w:szCs w:val="20"/>
        </w:rPr>
        <w:t>Η  χαρά των παιδιών πολλα</w:t>
      </w:r>
      <w:r w:rsidRPr="000C21AC">
        <w:rPr>
          <w:rFonts w:ascii="Palatino Linotype" w:hAnsi="Palatino Linotype"/>
          <w:sz w:val="20"/>
          <w:szCs w:val="20"/>
        </w:rPr>
        <w:t>πλασιάστηκε με χειροτεχνίες</w:t>
      </w:r>
      <w:r w:rsidR="00FF10D8">
        <w:rPr>
          <w:rFonts w:ascii="Palatino Linotype" w:hAnsi="Palatino Linotype"/>
          <w:sz w:val="20"/>
          <w:szCs w:val="20"/>
        </w:rPr>
        <w:t>,</w:t>
      </w:r>
      <w:r w:rsidR="002638D0" w:rsidRPr="000C21AC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2638D0" w:rsidRPr="000C21AC">
        <w:rPr>
          <w:rFonts w:ascii="Palatino Linotype" w:hAnsi="Palatino Linotype"/>
          <w:sz w:val="20"/>
          <w:szCs w:val="20"/>
        </w:rPr>
        <w:t>face</w:t>
      </w:r>
      <w:r w:rsidRPr="000C21AC">
        <w:rPr>
          <w:rFonts w:ascii="Palatino Linotype" w:hAnsi="Palatino Linotype"/>
          <w:sz w:val="20"/>
          <w:szCs w:val="20"/>
        </w:rPr>
        <w:t>painting</w:t>
      </w:r>
      <w:proofErr w:type="spellEnd"/>
      <w:r w:rsidR="00FF10D8">
        <w:rPr>
          <w:rFonts w:ascii="Palatino Linotype" w:hAnsi="Palatino Linotype"/>
          <w:sz w:val="20"/>
          <w:szCs w:val="20"/>
        </w:rPr>
        <w:t>,</w:t>
      </w:r>
      <w:r w:rsidRPr="000C21AC">
        <w:rPr>
          <w:rFonts w:ascii="Palatino Linotype" w:hAnsi="Palatino Linotype"/>
          <w:sz w:val="20"/>
          <w:szCs w:val="20"/>
        </w:rPr>
        <w:t xml:space="preserve"> </w:t>
      </w:r>
      <w:r w:rsidR="00653FF5" w:rsidRPr="000C21AC">
        <w:rPr>
          <w:rFonts w:ascii="Palatino Linotype" w:hAnsi="Palatino Linotype"/>
          <w:sz w:val="20"/>
          <w:szCs w:val="20"/>
        </w:rPr>
        <w:t>εικαστικά, θεατρικό</w:t>
      </w:r>
      <w:r w:rsidR="00653FF5">
        <w:rPr>
          <w:rFonts w:ascii="Palatino Linotype" w:hAnsi="Palatino Linotype"/>
          <w:sz w:val="20"/>
          <w:szCs w:val="20"/>
        </w:rPr>
        <w:t xml:space="preserve"> παιχνίδι </w:t>
      </w:r>
      <w:r w:rsidRPr="000C21AC">
        <w:rPr>
          <w:rFonts w:ascii="Palatino Linotype" w:hAnsi="Palatino Linotype"/>
          <w:sz w:val="20"/>
          <w:szCs w:val="20"/>
        </w:rPr>
        <w:t>και τα δώρα που έλαβαν</w:t>
      </w:r>
      <w:r w:rsidR="00DA2367" w:rsidRPr="000C21AC">
        <w:rPr>
          <w:rFonts w:ascii="Palatino Linotype" w:hAnsi="Palatino Linotype"/>
          <w:sz w:val="20"/>
          <w:szCs w:val="20"/>
        </w:rPr>
        <w:t xml:space="preserve">. Η </w:t>
      </w:r>
      <w:r w:rsidR="002638D0" w:rsidRPr="000C21AC">
        <w:rPr>
          <w:rFonts w:ascii="Palatino Linotype" w:hAnsi="Palatino Linotype"/>
          <w:sz w:val="20"/>
          <w:szCs w:val="20"/>
        </w:rPr>
        <w:t xml:space="preserve"> επικοινωνία έγινε πιο εύκολη χάρη στις </w:t>
      </w:r>
      <w:proofErr w:type="spellStart"/>
      <w:r w:rsidR="002638D0" w:rsidRPr="000C21AC">
        <w:rPr>
          <w:rFonts w:ascii="Palatino Linotype" w:hAnsi="Palatino Linotype"/>
          <w:sz w:val="20"/>
          <w:szCs w:val="20"/>
        </w:rPr>
        <w:t>εμψυχώτριες</w:t>
      </w:r>
      <w:proofErr w:type="spellEnd"/>
      <w:r w:rsidR="002638D0" w:rsidRPr="000C21AC">
        <w:rPr>
          <w:rFonts w:ascii="Palatino Linotype" w:hAnsi="Palatino Linotype"/>
          <w:sz w:val="20"/>
          <w:szCs w:val="20"/>
        </w:rPr>
        <w:t xml:space="preserve"> από το </w:t>
      </w:r>
      <w:r w:rsidR="002638D0" w:rsidRPr="000C21AC">
        <w:rPr>
          <w:rFonts w:ascii="Palatino Linotype" w:hAnsi="Palatino Linotype"/>
          <w:b/>
          <w:sz w:val="20"/>
          <w:szCs w:val="20"/>
        </w:rPr>
        <w:t>Πανελλήνιο Δίκτυο για το Θέατρο στην Εκπαίδευση.</w:t>
      </w:r>
      <w:r w:rsidR="002638D0" w:rsidRPr="000C21AC">
        <w:rPr>
          <w:rFonts w:ascii="Palatino Linotype" w:hAnsi="Palatino Linotype"/>
          <w:sz w:val="20"/>
          <w:szCs w:val="20"/>
        </w:rPr>
        <w:t xml:space="preserve"> </w:t>
      </w:r>
    </w:p>
    <w:p w:rsidR="00653FF5" w:rsidRDefault="00653FF5" w:rsidP="003D1BAF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3F1113" w:rsidRPr="003D1BAF" w:rsidRDefault="003D1BAF" w:rsidP="00B61FC3">
      <w:pPr>
        <w:spacing w:after="0" w:line="240" w:lineRule="auto"/>
        <w:jc w:val="both"/>
        <w:rPr>
          <w:sz w:val="20"/>
          <w:szCs w:val="20"/>
        </w:rPr>
      </w:pPr>
      <w:r w:rsidRPr="000C21AC">
        <w:rPr>
          <w:rFonts w:ascii="Palatino Linotype" w:hAnsi="Palatino Linotype"/>
          <w:sz w:val="20"/>
          <w:szCs w:val="20"/>
        </w:rPr>
        <w:t xml:space="preserve">Η εκδήλωση αυτή ήταν η αρχή της εκπαιδευτικής και κοινωνικής </w:t>
      </w:r>
      <w:r w:rsidRPr="00B61FC3">
        <w:rPr>
          <w:rFonts w:ascii="Palatino Linotype" w:hAnsi="Palatino Linotype"/>
          <w:b/>
          <w:sz w:val="20"/>
          <w:szCs w:val="20"/>
        </w:rPr>
        <w:t>δράσης «</w:t>
      </w:r>
      <w:r w:rsidRPr="00B61FC3">
        <w:rPr>
          <w:rFonts w:ascii="Palatino Linotype" w:hAnsi="Palatino Linotype"/>
          <w:i/>
          <w:sz w:val="20"/>
          <w:szCs w:val="20"/>
        </w:rPr>
        <w:t>Το</w:t>
      </w:r>
      <w:r w:rsidRPr="00B61FC3">
        <w:rPr>
          <w:rStyle w:val="a4"/>
          <w:rFonts w:ascii="Palatino Linotype" w:hAnsi="Palatino Linotype"/>
          <w:b w:val="0"/>
          <w:i/>
          <w:sz w:val="20"/>
          <w:szCs w:val="20"/>
        </w:rPr>
        <w:t xml:space="preserve"> Ελληνικό Ινστιτούτο Παστέρ</w:t>
      </w:r>
      <w:r w:rsidRPr="00B61FC3">
        <w:rPr>
          <w:rFonts w:ascii="Palatino Linotype" w:hAnsi="Palatino Linotype"/>
          <w:b/>
          <w:i/>
          <w:sz w:val="20"/>
          <w:szCs w:val="20"/>
        </w:rPr>
        <w:t xml:space="preserve"> παστεριώνει το μικρόβιο της ξενοφοβίας</w:t>
      </w:r>
      <w:r w:rsidRPr="00B61FC3">
        <w:rPr>
          <w:rFonts w:ascii="Palatino Linotype" w:hAnsi="Palatino Linotype"/>
          <w:b/>
          <w:sz w:val="20"/>
          <w:szCs w:val="20"/>
        </w:rPr>
        <w:t xml:space="preserve">», </w:t>
      </w:r>
      <w:r w:rsidRPr="000C21AC">
        <w:rPr>
          <w:rFonts w:ascii="Palatino Linotype" w:hAnsi="Palatino Linotype"/>
          <w:sz w:val="20"/>
          <w:szCs w:val="20"/>
        </w:rPr>
        <w:t>που θα διεξαχθεί στο Ινστιτούτο το ερχόμενο έτος.</w:t>
      </w:r>
      <w:r w:rsidR="001B295E">
        <w:rPr>
          <w:rFonts w:ascii="Palatino Linotype" w:hAnsi="Palatino Linotype"/>
          <w:sz w:val="20"/>
          <w:szCs w:val="20"/>
        </w:rPr>
        <w:t xml:space="preserve"> </w:t>
      </w:r>
      <w:r w:rsidR="003F1113" w:rsidRPr="003D1BAF">
        <w:rPr>
          <w:rFonts w:ascii="Palatino Linotype" w:hAnsi="Palatino Linotype"/>
          <w:sz w:val="20"/>
          <w:szCs w:val="20"/>
        </w:rPr>
        <w:t xml:space="preserve">Σε ένα πλαίσιο ασφαλές, ευχάριστο και γεμάτο ερεθίσματα που στόχο έχουν να προάγουν την δημιουργικότητα, </w:t>
      </w:r>
      <w:r w:rsidR="00FF10D8">
        <w:rPr>
          <w:rFonts w:ascii="Palatino Linotype" w:hAnsi="Palatino Linotype"/>
          <w:sz w:val="20"/>
          <w:szCs w:val="20"/>
        </w:rPr>
        <w:t xml:space="preserve">η εκπαιδευτική δράση </w:t>
      </w:r>
      <w:r w:rsidR="003F1113" w:rsidRPr="003D1BAF">
        <w:rPr>
          <w:rFonts w:ascii="Palatino Linotype" w:hAnsi="Palatino Linotype"/>
          <w:sz w:val="20"/>
          <w:szCs w:val="20"/>
        </w:rPr>
        <w:t xml:space="preserve">θα μεταφέρει στα παιδιά πρόσφυγες </w:t>
      </w:r>
      <w:r w:rsidR="009A6C56">
        <w:rPr>
          <w:rFonts w:ascii="Palatino Linotype" w:hAnsi="Palatino Linotype"/>
          <w:sz w:val="20"/>
          <w:szCs w:val="20"/>
        </w:rPr>
        <w:t xml:space="preserve"> σχολικής ηλικίας </w:t>
      </w:r>
      <w:r w:rsidR="003F1113" w:rsidRPr="003D1BAF">
        <w:rPr>
          <w:rFonts w:ascii="Palatino Linotype" w:hAnsi="Palatino Linotype"/>
          <w:sz w:val="20"/>
          <w:szCs w:val="20"/>
        </w:rPr>
        <w:t xml:space="preserve"> ένα  σ</w:t>
      </w:r>
      <w:r w:rsidR="00AE4E6F">
        <w:rPr>
          <w:rFonts w:ascii="Palatino Linotype" w:hAnsi="Palatino Linotype"/>
          <w:sz w:val="20"/>
          <w:szCs w:val="20"/>
        </w:rPr>
        <w:t xml:space="preserve">αφές μήνυμα χαράς, αλληλεγγύης και </w:t>
      </w:r>
      <w:r w:rsidR="003F1113" w:rsidRPr="003D1BAF">
        <w:rPr>
          <w:rFonts w:ascii="Palatino Linotype" w:hAnsi="Palatino Linotype"/>
          <w:sz w:val="20"/>
          <w:szCs w:val="20"/>
        </w:rPr>
        <w:t xml:space="preserve"> δυνατότητας συνύπαρξης με Έλληνες μαθητές, μέσα από δημιουργικές δραστηριότητες και δράσεις.</w:t>
      </w:r>
    </w:p>
    <w:p w:rsidR="003F1113" w:rsidRDefault="003F1113" w:rsidP="00653FF5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653FF5" w:rsidRPr="000C21AC" w:rsidRDefault="00884CCB" w:rsidP="00653FF5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0C21AC">
        <w:rPr>
          <w:rFonts w:ascii="Palatino Linotype" w:hAnsi="Palatino Linotype"/>
          <w:sz w:val="20"/>
          <w:szCs w:val="20"/>
        </w:rPr>
        <w:t>Το Ελληνικό Ινστιτούτο Παστέρ</w:t>
      </w:r>
      <w:r w:rsidR="00FB76BE" w:rsidRPr="000C21AC">
        <w:rPr>
          <w:rFonts w:ascii="Palatino Linotype" w:hAnsi="Palatino Linotype"/>
          <w:sz w:val="20"/>
          <w:szCs w:val="20"/>
        </w:rPr>
        <w:t>,</w:t>
      </w:r>
      <w:r w:rsidRPr="000C21AC">
        <w:rPr>
          <w:rFonts w:ascii="Palatino Linotype" w:hAnsi="Palatino Linotype"/>
          <w:sz w:val="20"/>
          <w:szCs w:val="20"/>
        </w:rPr>
        <w:t xml:space="preserve"> με τον εκπαιδευτικό και κοινωνικό του ρόλο μέσω</w:t>
      </w:r>
      <w:r w:rsidR="00AE4E6F">
        <w:rPr>
          <w:rFonts w:ascii="Palatino Linotype" w:hAnsi="Palatino Linotype"/>
          <w:sz w:val="20"/>
          <w:szCs w:val="20"/>
        </w:rPr>
        <w:t xml:space="preserve"> της  ψυχαγωγικής και </w:t>
      </w:r>
      <w:r w:rsidRPr="003D1BAF">
        <w:rPr>
          <w:rFonts w:ascii="Palatino Linotype" w:hAnsi="Palatino Linotype"/>
          <w:sz w:val="20"/>
          <w:szCs w:val="20"/>
        </w:rPr>
        <w:t>εκπαιδευτικής αυτή δράσης</w:t>
      </w:r>
      <w:r w:rsidR="00FB76BE" w:rsidRPr="003D1BAF">
        <w:rPr>
          <w:rFonts w:ascii="Palatino Linotype" w:hAnsi="Palatino Linotype"/>
          <w:sz w:val="20"/>
          <w:szCs w:val="20"/>
        </w:rPr>
        <w:t xml:space="preserve">, </w:t>
      </w:r>
      <w:r w:rsidRPr="003D1BAF">
        <w:rPr>
          <w:rFonts w:ascii="Palatino Linotype" w:hAnsi="Palatino Linotype"/>
          <w:sz w:val="20"/>
          <w:szCs w:val="20"/>
        </w:rPr>
        <w:t xml:space="preserve">ευελπιστεί να </w:t>
      </w:r>
      <w:r w:rsidR="00FB76BE" w:rsidRPr="003D1BAF">
        <w:rPr>
          <w:rFonts w:ascii="Palatino Linotype" w:hAnsi="Palatino Linotype"/>
          <w:sz w:val="20"/>
          <w:szCs w:val="20"/>
        </w:rPr>
        <w:t xml:space="preserve">συνδράμει </w:t>
      </w:r>
      <w:r w:rsidRPr="003D1BAF">
        <w:rPr>
          <w:rFonts w:ascii="Palatino Linotype" w:hAnsi="Palatino Linotype"/>
          <w:sz w:val="20"/>
          <w:szCs w:val="20"/>
        </w:rPr>
        <w:t xml:space="preserve">στην ήπια ένταξη των </w:t>
      </w:r>
      <w:r w:rsidR="00E42652" w:rsidRPr="003D1BAF">
        <w:rPr>
          <w:rFonts w:ascii="Palatino Linotype" w:hAnsi="Palatino Linotype"/>
          <w:sz w:val="20"/>
          <w:szCs w:val="20"/>
        </w:rPr>
        <w:t xml:space="preserve">μικρών προσφύγων </w:t>
      </w:r>
      <w:r w:rsidR="00AE4E6F">
        <w:rPr>
          <w:rFonts w:ascii="Palatino Linotype" w:hAnsi="Palatino Linotype"/>
          <w:sz w:val="20"/>
          <w:szCs w:val="20"/>
        </w:rPr>
        <w:t xml:space="preserve">στην ελληνική κοινωνία και </w:t>
      </w:r>
      <w:r w:rsidRPr="003D1BAF">
        <w:rPr>
          <w:rFonts w:ascii="Palatino Linotype" w:hAnsi="Palatino Linotype"/>
          <w:sz w:val="20"/>
          <w:szCs w:val="20"/>
        </w:rPr>
        <w:t xml:space="preserve"> το εκπαιδευτικό σύστημα της χώρας</w:t>
      </w:r>
      <w:r w:rsidR="003F1113">
        <w:rPr>
          <w:rFonts w:ascii="Palatino Linotype" w:hAnsi="Palatino Linotype"/>
          <w:sz w:val="20"/>
          <w:szCs w:val="20"/>
        </w:rPr>
        <w:t xml:space="preserve"> και να </w:t>
      </w:r>
      <w:r w:rsidR="00653FF5" w:rsidRPr="000C21AC">
        <w:rPr>
          <w:rFonts w:ascii="Palatino Linotype" w:hAnsi="Palatino Linotype"/>
          <w:sz w:val="20"/>
          <w:szCs w:val="20"/>
        </w:rPr>
        <w:t xml:space="preserve">προβάλλει ότι η αγαστή συνύπαρξη και το δικαίωμα των παιδιών στην εκπαίδευση </w:t>
      </w:r>
      <w:r w:rsidR="003F1113">
        <w:rPr>
          <w:rFonts w:ascii="Palatino Linotype" w:hAnsi="Palatino Linotype"/>
          <w:sz w:val="20"/>
          <w:szCs w:val="20"/>
        </w:rPr>
        <w:t>είναι ανεξάρτητα</w:t>
      </w:r>
      <w:r w:rsidR="00653FF5" w:rsidRPr="000C21AC">
        <w:rPr>
          <w:rFonts w:ascii="Palatino Linotype" w:hAnsi="Palatino Linotype"/>
          <w:sz w:val="20"/>
          <w:szCs w:val="20"/>
        </w:rPr>
        <w:t xml:space="preserve"> από τη θρησκευτική ταυτότητα και την πολιτισμική διαφορετικότητα. </w:t>
      </w:r>
    </w:p>
    <w:p w:rsidR="00653FF5" w:rsidRPr="000C21AC" w:rsidRDefault="00653FF5" w:rsidP="00653FF5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</w:p>
    <w:p w:rsidR="003D1BAF" w:rsidRDefault="003F1113" w:rsidP="001B295E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Η εορταστική αυτή εκδήλωση ήταν μια σημαντική  ευκαιρία</w:t>
      </w:r>
      <w:r w:rsidR="009A6C56">
        <w:rPr>
          <w:rFonts w:ascii="Palatino Linotype" w:hAnsi="Palatino Linotype"/>
          <w:sz w:val="20"/>
          <w:szCs w:val="20"/>
        </w:rPr>
        <w:t xml:space="preserve"> σ</w:t>
      </w:r>
      <w:r w:rsidR="003D1BAF" w:rsidRPr="003D1BAF">
        <w:rPr>
          <w:rFonts w:ascii="Palatino Linotype" w:hAnsi="Palatino Linotype"/>
          <w:sz w:val="20"/>
          <w:szCs w:val="20"/>
        </w:rPr>
        <w:t xml:space="preserve">υνύπαρξης, επικοινωνίας και προώθησης της ένταξης των προσφύγων </w:t>
      </w:r>
      <w:r>
        <w:rPr>
          <w:rFonts w:ascii="Palatino Linotype" w:hAnsi="Palatino Linotype"/>
          <w:sz w:val="20"/>
          <w:szCs w:val="20"/>
        </w:rPr>
        <w:t xml:space="preserve">στην ελληνική κοινωνία </w:t>
      </w:r>
      <w:r w:rsidR="009A6C56">
        <w:rPr>
          <w:rFonts w:ascii="Palatino Linotype" w:hAnsi="Palatino Linotype"/>
          <w:sz w:val="20"/>
          <w:szCs w:val="20"/>
        </w:rPr>
        <w:t xml:space="preserve"> και πραγματικά </w:t>
      </w:r>
      <w:r w:rsidR="003D1BAF" w:rsidRPr="003D1BAF">
        <w:rPr>
          <w:rFonts w:ascii="Palatino Linotype" w:hAnsi="Palatino Linotype"/>
          <w:sz w:val="20"/>
          <w:szCs w:val="20"/>
        </w:rPr>
        <w:t>το Ελληνι</w:t>
      </w:r>
      <w:r w:rsidR="009A6C56">
        <w:rPr>
          <w:rFonts w:ascii="Palatino Linotype" w:hAnsi="Palatino Linotype"/>
          <w:sz w:val="20"/>
          <w:szCs w:val="20"/>
        </w:rPr>
        <w:t xml:space="preserve">κό Ινστιτούτο Παστέρ κατάφερε και </w:t>
      </w:r>
      <w:r w:rsidR="00B61FC3">
        <w:rPr>
          <w:rFonts w:ascii="Palatino Linotype" w:hAnsi="Palatino Linotype"/>
          <w:sz w:val="20"/>
          <w:szCs w:val="20"/>
        </w:rPr>
        <w:t>«</w:t>
      </w:r>
      <w:r w:rsidR="009A6C56" w:rsidRPr="009A6C56">
        <w:rPr>
          <w:rFonts w:ascii="Palatino Linotype" w:hAnsi="Palatino Linotype"/>
          <w:b/>
          <w:sz w:val="20"/>
          <w:szCs w:val="20"/>
        </w:rPr>
        <w:t>παστερίωσ</w:t>
      </w:r>
      <w:r w:rsidR="009A6C56">
        <w:rPr>
          <w:rFonts w:ascii="Palatino Linotype" w:hAnsi="Palatino Linotype"/>
          <w:sz w:val="20"/>
          <w:szCs w:val="20"/>
        </w:rPr>
        <w:t>ε</w:t>
      </w:r>
      <w:r w:rsidR="00B61FC3">
        <w:rPr>
          <w:rFonts w:ascii="Palatino Linotype" w:hAnsi="Palatino Linotype"/>
          <w:sz w:val="20"/>
          <w:szCs w:val="20"/>
        </w:rPr>
        <w:t>»</w:t>
      </w:r>
      <w:r w:rsidR="009A6C56">
        <w:rPr>
          <w:rFonts w:ascii="Palatino Linotype" w:hAnsi="Palatino Linotype"/>
          <w:sz w:val="20"/>
          <w:szCs w:val="20"/>
        </w:rPr>
        <w:t xml:space="preserve"> </w:t>
      </w:r>
      <w:bookmarkStart w:id="0" w:name="_GoBack"/>
      <w:bookmarkEnd w:id="0"/>
      <w:r w:rsidR="00B61FC3">
        <w:rPr>
          <w:rFonts w:ascii="Palatino Linotype" w:hAnsi="Palatino Linotype"/>
          <w:sz w:val="20"/>
          <w:szCs w:val="20"/>
        </w:rPr>
        <w:t>το μικρόβιο της ξενοφοβίας</w:t>
      </w:r>
      <w:r w:rsidR="003D1BAF" w:rsidRPr="003D1BAF">
        <w:rPr>
          <w:rFonts w:ascii="Palatino Linotype" w:hAnsi="Palatino Linotype"/>
          <w:sz w:val="20"/>
          <w:szCs w:val="20"/>
        </w:rPr>
        <w:t xml:space="preserve"> </w:t>
      </w:r>
    </w:p>
    <w:p w:rsidR="009A6C56" w:rsidRDefault="009A6C56" w:rsidP="009A6C56">
      <w:pPr>
        <w:autoSpaceDE w:val="0"/>
        <w:autoSpaceDN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A6C56" w:rsidRPr="003D1BAF" w:rsidRDefault="009A6C56" w:rsidP="009A6C56">
      <w:pPr>
        <w:autoSpaceDE w:val="0"/>
        <w:autoSpaceDN w:val="0"/>
        <w:spacing w:after="0" w:line="240" w:lineRule="auto"/>
        <w:jc w:val="both"/>
        <w:rPr>
          <w:rFonts w:ascii="Palatino Linotype" w:hAnsi="Palatino Linotype"/>
          <w:i/>
          <w:sz w:val="20"/>
          <w:szCs w:val="20"/>
        </w:rPr>
      </w:pPr>
      <w:r w:rsidRPr="003D1BAF">
        <w:rPr>
          <w:rFonts w:ascii="Palatino Linotype" w:hAnsi="Palatino Linotype"/>
          <w:sz w:val="20"/>
          <w:szCs w:val="20"/>
        </w:rPr>
        <w:t xml:space="preserve">Το Ελληνικό Ινστιτούτο Παστέρ είναι Νομικό Πρόσωπο Ιδιωτικού Δικαίου, μη κερδοσκοπικού χαρακτήρα, </w:t>
      </w:r>
      <w:r w:rsidR="002D64C0" w:rsidRPr="003D1BAF">
        <w:rPr>
          <w:rFonts w:ascii="Palatino Linotype" w:hAnsi="Palatino Linotype"/>
          <w:sz w:val="20"/>
          <w:szCs w:val="20"/>
        </w:rPr>
        <w:t xml:space="preserve">με σημαντική ερευνητική, επιστημονική και κοινωνική προσφορά. </w:t>
      </w:r>
    </w:p>
    <w:p w:rsidR="009A6C56" w:rsidRPr="003D1BAF" w:rsidRDefault="009A6C56" w:rsidP="003D1BAF">
      <w:pPr>
        <w:pStyle w:val="Web"/>
        <w:spacing w:before="0" w:beforeAutospacing="0" w:after="0" w:afterAutospacing="0"/>
        <w:rPr>
          <w:rFonts w:ascii="Palatino Linotype" w:hAnsi="Palatino Linotype"/>
          <w:sz w:val="20"/>
          <w:szCs w:val="20"/>
        </w:rPr>
      </w:pPr>
    </w:p>
    <w:sectPr w:rsidR="009A6C56" w:rsidRPr="003D1BAF" w:rsidSect="009C5AD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90853"/>
    <w:rsid w:val="000C21AC"/>
    <w:rsid w:val="00120923"/>
    <w:rsid w:val="001945B7"/>
    <w:rsid w:val="001A5E7D"/>
    <w:rsid w:val="001B295E"/>
    <w:rsid w:val="002638D0"/>
    <w:rsid w:val="00277BD3"/>
    <w:rsid w:val="00296697"/>
    <w:rsid w:val="002A24E5"/>
    <w:rsid w:val="002D64C0"/>
    <w:rsid w:val="002F08BE"/>
    <w:rsid w:val="002F7FF0"/>
    <w:rsid w:val="003A69FB"/>
    <w:rsid w:val="003B1DF9"/>
    <w:rsid w:val="003D1BAF"/>
    <w:rsid w:val="003F1113"/>
    <w:rsid w:val="004001A0"/>
    <w:rsid w:val="004506B5"/>
    <w:rsid w:val="004A1D6F"/>
    <w:rsid w:val="00527949"/>
    <w:rsid w:val="00593C13"/>
    <w:rsid w:val="00600E4A"/>
    <w:rsid w:val="00653FF5"/>
    <w:rsid w:val="006D2761"/>
    <w:rsid w:val="006E0EE8"/>
    <w:rsid w:val="00752F0D"/>
    <w:rsid w:val="00790853"/>
    <w:rsid w:val="007E4D5A"/>
    <w:rsid w:val="007F33A3"/>
    <w:rsid w:val="008616D9"/>
    <w:rsid w:val="00884CCB"/>
    <w:rsid w:val="009135E2"/>
    <w:rsid w:val="009369A8"/>
    <w:rsid w:val="009A6C56"/>
    <w:rsid w:val="009C3B68"/>
    <w:rsid w:val="009C5ADA"/>
    <w:rsid w:val="00A546DF"/>
    <w:rsid w:val="00A7795E"/>
    <w:rsid w:val="00A93DF1"/>
    <w:rsid w:val="00AE4E6F"/>
    <w:rsid w:val="00B13EF7"/>
    <w:rsid w:val="00B153C8"/>
    <w:rsid w:val="00B16981"/>
    <w:rsid w:val="00B61FC3"/>
    <w:rsid w:val="00C3601A"/>
    <w:rsid w:val="00C70223"/>
    <w:rsid w:val="00C71F4E"/>
    <w:rsid w:val="00D020F9"/>
    <w:rsid w:val="00DA2367"/>
    <w:rsid w:val="00E42652"/>
    <w:rsid w:val="00EE0524"/>
    <w:rsid w:val="00F57FF6"/>
    <w:rsid w:val="00FB76BE"/>
    <w:rsid w:val="00FF10D8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B090"/>
  <w15:docId w15:val="{367BD9A4-33D2-4CA2-B332-2C4010E4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85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90853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790853"/>
    <w:rPr>
      <w:b/>
      <w:bCs/>
    </w:rPr>
  </w:style>
  <w:style w:type="paragraph" w:styleId="Web">
    <w:name w:val="Normal (Web)"/>
    <w:basedOn w:val="a"/>
    <w:uiPriority w:val="99"/>
    <w:unhideWhenUsed/>
    <w:rsid w:val="007908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790853"/>
    <w:rPr>
      <w:color w:val="0000FF"/>
      <w:u w:val="single"/>
    </w:rPr>
  </w:style>
  <w:style w:type="character" w:customStyle="1" w:styleId="hascaption">
    <w:name w:val="hascaption"/>
    <w:basedOn w:val="a0"/>
    <w:rsid w:val="002F7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28A4E-F534-46FE-B1E9-9E84DBEC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Aggeliki Lymperopoulou</dc:creator>
  <cp:lastModifiedBy>User1</cp:lastModifiedBy>
  <cp:revision>20</cp:revision>
  <cp:lastPrinted>2016-12-14T10:33:00Z</cp:lastPrinted>
  <dcterms:created xsi:type="dcterms:W3CDTF">2016-12-21T08:09:00Z</dcterms:created>
  <dcterms:modified xsi:type="dcterms:W3CDTF">2016-12-21T13:24:00Z</dcterms:modified>
</cp:coreProperties>
</file>